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20"/>
        <w:tblW w:w="15824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0"/>
        <w:gridCol w:w="3073"/>
        <w:gridCol w:w="3158"/>
        <w:gridCol w:w="4401"/>
        <w:gridCol w:w="3392"/>
      </w:tblGrid>
      <w:tr w:rsidR="00D50053" w14:paraId="489CA0F4" w14:textId="77777777" w:rsidTr="00BB09EB">
        <w:trPr>
          <w:trHeight w:val="695"/>
        </w:trPr>
        <w:tc>
          <w:tcPr>
            <w:tcW w:w="1800" w:type="dxa"/>
            <w:shd w:val="clear" w:color="auto" w:fill="FFFFFF" w:themeFill="background1"/>
          </w:tcPr>
          <w:p w14:paraId="663545DD" w14:textId="77777777" w:rsidR="007376FE" w:rsidRPr="00660075" w:rsidRDefault="007376FE" w:rsidP="00660075">
            <w:pPr>
              <w:pStyle w:val="NoSpacing"/>
            </w:pPr>
          </w:p>
          <w:p w14:paraId="24C62B71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073" w:type="dxa"/>
            <w:shd w:val="clear" w:color="auto" w:fill="FFFFFF" w:themeFill="background1"/>
          </w:tcPr>
          <w:p w14:paraId="617D6710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Miss Macleod’s</w:t>
            </w:r>
          </w:p>
          <w:p w14:paraId="22E7C8ED" w14:textId="77777777" w:rsidR="007376FE" w:rsidRPr="00BB3F4F" w:rsidRDefault="007376FE" w:rsidP="00BB3F4F">
            <w:pPr>
              <w:tabs>
                <w:tab w:val="left" w:pos="187"/>
                <w:tab w:val="center" w:pos="1593"/>
              </w:tabs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ab/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ab/>
              <w:t>Group</w:t>
            </w:r>
          </w:p>
        </w:tc>
        <w:tc>
          <w:tcPr>
            <w:tcW w:w="3158" w:type="dxa"/>
            <w:shd w:val="clear" w:color="auto" w:fill="FFFFFF" w:themeFill="background1"/>
          </w:tcPr>
          <w:p w14:paraId="3113E618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Miss Clarke’s</w:t>
            </w:r>
          </w:p>
          <w:p w14:paraId="636EF0D2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Group</w:t>
            </w:r>
          </w:p>
        </w:tc>
        <w:tc>
          <w:tcPr>
            <w:tcW w:w="4401" w:type="dxa"/>
            <w:shd w:val="clear" w:color="auto" w:fill="FFFFFF" w:themeFill="background1"/>
          </w:tcPr>
          <w:p w14:paraId="32199AC8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Miss </w:t>
            </w:r>
            <w:proofErr w:type="spellStart"/>
            <w:r w:rsidRPr="00BB3F4F">
              <w:rPr>
                <w:rFonts w:ascii="Sassoon Infant Std" w:hAnsi="Sassoon Infant Std"/>
                <w:sz w:val="18"/>
                <w:szCs w:val="18"/>
              </w:rPr>
              <w:t>Doughney’s</w:t>
            </w:r>
            <w:proofErr w:type="spellEnd"/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Group</w:t>
            </w:r>
          </w:p>
        </w:tc>
        <w:tc>
          <w:tcPr>
            <w:tcW w:w="3392" w:type="dxa"/>
            <w:shd w:val="clear" w:color="auto" w:fill="FFFFFF" w:themeFill="background1"/>
          </w:tcPr>
          <w:p w14:paraId="1B53B31D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Miss Welch’s</w:t>
            </w:r>
          </w:p>
          <w:p w14:paraId="750B2BCF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Group</w:t>
            </w:r>
          </w:p>
        </w:tc>
      </w:tr>
      <w:tr w:rsidR="00106009" w:rsidRPr="00F63920" w14:paraId="749F5746" w14:textId="77777777" w:rsidTr="00BB09EB">
        <w:trPr>
          <w:trHeight w:val="1493"/>
        </w:trPr>
        <w:tc>
          <w:tcPr>
            <w:tcW w:w="1800" w:type="dxa"/>
            <w:shd w:val="clear" w:color="auto" w:fill="FFFFFF" w:themeFill="background1"/>
          </w:tcPr>
          <w:p w14:paraId="3BD79B1D" w14:textId="77777777" w:rsidR="00106009" w:rsidRPr="00F63920" w:rsidRDefault="00106009" w:rsidP="00106009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Monday</w:t>
            </w:r>
          </w:p>
        </w:tc>
        <w:tc>
          <w:tcPr>
            <w:tcW w:w="3073" w:type="dxa"/>
            <w:shd w:val="clear" w:color="auto" w:fill="FFFFFF" w:themeFill="background1"/>
          </w:tcPr>
          <w:p w14:paraId="1A93E5E1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r w:rsidRPr="00F63920">
              <w:rPr>
                <w:rFonts w:ascii="Sassoon Infant Std" w:hAnsi="Sassoon Infant Std"/>
                <w:b/>
                <w:bCs/>
                <w:sz w:val="18"/>
                <w:szCs w:val="18"/>
              </w:rPr>
              <w:t>Homophones</w:t>
            </w:r>
            <w:r w:rsidRPr="00F63920">
              <w:rPr>
                <w:rFonts w:ascii="Sassoon Infant Std" w:hAnsi="Sassoon Infant Std"/>
                <w:sz w:val="18"/>
                <w:szCs w:val="18"/>
              </w:rPr>
              <w:t xml:space="preserve"> – words that sound the same but have different meaning and spellings.</w:t>
            </w:r>
          </w:p>
          <w:p w14:paraId="36E69AF1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7D2DDDA" w14:textId="77777777" w:rsidR="00106009" w:rsidRPr="00F63920" w:rsidRDefault="00106009" w:rsidP="00106009">
            <w:pPr>
              <w:rPr>
                <w:rFonts w:ascii="Sassoon Infant Std" w:hAnsi="Sassoon Infant Std"/>
              </w:rPr>
            </w:pPr>
            <w:r w:rsidRPr="00F63920">
              <w:rPr>
                <w:rFonts w:ascii="Sassoon Infant Std" w:hAnsi="Sassoon Infant Std"/>
              </w:rPr>
              <w:t>Orally teach the clapping rhyme:</w:t>
            </w:r>
          </w:p>
          <w:p w14:paraId="7F95C6EA" w14:textId="77777777" w:rsidR="00106009" w:rsidRPr="00F63920" w:rsidRDefault="00106009" w:rsidP="00106009">
            <w:pPr>
              <w:rPr>
                <w:rFonts w:ascii="Sassoon Infant Std" w:hAnsi="Sassoon Infant Std"/>
              </w:rPr>
            </w:pPr>
            <w:r w:rsidRPr="00F63920">
              <w:rPr>
                <w:rFonts w:ascii="Sassoon Infant Std" w:hAnsi="Sassoon Infant Std"/>
              </w:rPr>
              <w:t xml:space="preserve"> 'A sailor went to sea </w:t>
            </w:r>
            <w:proofErr w:type="spellStart"/>
            <w:r w:rsidRPr="00F63920">
              <w:rPr>
                <w:rFonts w:ascii="Sassoon Infant Std" w:hAnsi="Sassoon Infant Std"/>
              </w:rPr>
              <w:t>sea</w:t>
            </w:r>
            <w:proofErr w:type="spellEnd"/>
            <w:r w:rsidRPr="00F63920">
              <w:rPr>
                <w:rFonts w:ascii="Sassoon Infant Std" w:hAnsi="Sassoon Infant Std"/>
              </w:rPr>
              <w:t xml:space="preserve"> </w:t>
            </w:r>
            <w:proofErr w:type="spellStart"/>
            <w:r w:rsidRPr="00F63920">
              <w:rPr>
                <w:rFonts w:ascii="Sassoon Infant Std" w:hAnsi="Sassoon Infant Std"/>
              </w:rPr>
              <w:t>sea</w:t>
            </w:r>
            <w:proofErr w:type="spellEnd"/>
            <w:r w:rsidRPr="00F63920">
              <w:rPr>
                <w:rFonts w:ascii="Sassoon Infant Std" w:hAnsi="Sassoon Infant Std"/>
              </w:rPr>
              <w:t xml:space="preserve">'. </w:t>
            </w:r>
            <w:r w:rsidRPr="00F63920">
              <w:rPr>
                <w:rFonts w:ascii="Sassoon Infant Std" w:hAnsi="Sassoon Infant Std"/>
              </w:rPr>
              <w:br/>
              <w:t xml:space="preserve">A sailor went to sea </w:t>
            </w:r>
            <w:proofErr w:type="spellStart"/>
            <w:r w:rsidRPr="00F63920">
              <w:rPr>
                <w:rFonts w:ascii="Sassoon Infant Std" w:hAnsi="Sassoon Infant Std"/>
              </w:rPr>
              <w:t>sea</w:t>
            </w:r>
            <w:proofErr w:type="spellEnd"/>
            <w:r w:rsidRPr="00F63920">
              <w:rPr>
                <w:rFonts w:ascii="Sassoon Infant Std" w:hAnsi="Sassoon Infant Std"/>
              </w:rPr>
              <w:t xml:space="preserve"> </w:t>
            </w:r>
            <w:proofErr w:type="spellStart"/>
            <w:r w:rsidRPr="00F63920">
              <w:rPr>
                <w:rFonts w:ascii="Sassoon Infant Std" w:hAnsi="Sassoon Infant Std"/>
              </w:rPr>
              <w:t>sea</w:t>
            </w:r>
            <w:proofErr w:type="spellEnd"/>
            <w:r w:rsidRPr="00F63920">
              <w:rPr>
                <w:rFonts w:ascii="Sassoon Infant Std" w:hAnsi="Sassoon Infant Std"/>
              </w:rPr>
              <w:t xml:space="preserve">, </w:t>
            </w:r>
            <w:proofErr w:type="gramStart"/>
            <w:r w:rsidRPr="00F63920">
              <w:rPr>
                <w:rFonts w:ascii="Sassoon Infant Std" w:hAnsi="Sassoon Infant Std"/>
              </w:rPr>
              <w:t>To</w:t>
            </w:r>
            <w:proofErr w:type="gramEnd"/>
            <w:r w:rsidRPr="00F63920">
              <w:rPr>
                <w:rFonts w:ascii="Sassoon Infant Std" w:hAnsi="Sassoon Infant Std"/>
              </w:rPr>
              <w:t xml:space="preserve"> see what he could see </w:t>
            </w:r>
            <w:proofErr w:type="spellStart"/>
            <w:r w:rsidRPr="00F63920">
              <w:rPr>
                <w:rFonts w:ascii="Sassoon Infant Std" w:hAnsi="Sassoon Infant Std"/>
              </w:rPr>
              <w:t>see</w:t>
            </w:r>
            <w:proofErr w:type="spellEnd"/>
            <w:r w:rsidRPr="00F63920">
              <w:rPr>
                <w:rFonts w:ascii="Sassoon Infant Std" w:hAnsi="Sassoon Infant Std"/>
              </w:rPr>
              <w:t xml:space="preserve"> </w:t>
            </w:r>
            <w:proofErr w:type="spellStart"/>
            <w:r w:rsidRPr="00F63920">
              <w:rPr>
                <w:rFonts w:ascii="Sassoon Infant Std" w:hAnsi="Sassoon Infant Std"/>
              </w:rPr>
              <w:t>see</w:t>
            </w:r>
            <w:proofErr w:type="spellEnd"/>
            <w:r w:rsidRPr="00F63920">
              <w:rPr>
                <w:rFonts w:ascii="Sassoon Infant Std" w:hAnsi="Sassoon Infant Std"/>
              </w:rPr>
              <w:t xml:space="preserve">, But all that he could see </w:t>
            </w:r>
            <w:proofErr w:type="spellStart"/>
            <w:r w:rsidRPr="00F63920">
              <w:rPr>
                <w:rFonts w:ascii="Sassoon Infant Std" w:hAnsi="Sassoon Infant Std"/>
              </w:rPr>
              <w:t>see</w:t>
            </w:r>
            <w:proofErr w:type="spellEnd"/>
            <w:r w:rsidRPr="00F63920">
              <w:rPr>
                <w:rFonts w:ascii="Sassoon Infant Std" w:hAnsi="Sassoon Infant Std"/>
              </w:rPr>
              <w:t xml:space="preserve"> </w:t>
            </w:r>
            <w:proofErr w:type="spellStart"/>
            <w:r w:rsidRPr="00F63920">
              <w:rPr>
                <w:rFonts w:ascii="Sassoon Infant Std" w:hAnsi="Sassoon Infant Std"/>
              </w:rPr>
              <w:t>see</w:t>
            </w:r>
            <w:proofErr w:type="spellEnd"/>
            <w:r w:rsidRPr="00F63920">
              <w:rPr>
                <w:rFonts w:ascii="Sassoon Infant Std" w:hAnsi="Sassoon Infant Std"/>
              </w:rPr>
              <w:t xml:space="preserve">, Was the bottom of the deep blue sea </w:t>
            </w:r>
            <w:proofErr w:type="spellStart"/>
            <w:r w:rsidRPr="00F63920">
              <w:rPr>
                <w:rFonts w:ascii="Sassoon Infant Std" w:hAnsi="Sassoon Infant Std"/>
              </w:rPr>
              <w:t>sea</w:t>
            </w:r>
            <w:proofErr w:type="spellEnd"/>
            <w:r w:rsidRPr="00F63920">
              <w:rPr>
                <w:rFonts w:ascii="Sassoon Infant Std" w:hAnsi="Sassoon Infant Std"/>
              </w:rPr>
              <w:t xml:space="preserve"> </w:t>
            </w:r>
            <w:proofErr w:type="spellStart"/>
            <w:r w:rsidRPr="00F63920">
              <w:rPr>
                <w:rFonts w:ascii="Sassoon Infant Std" w:hAnsi="Sassoon Infant Std"/>
              </w:rPr>
              <w:t>sea</w:t>
            </w:r>
            <w:proofErr w:type="spellEnd"/>
            <w:r w:rsidRPr="00F63920">
              <w:rPr>
                <w:rFonts w:ascii="Sassoon Infant Std" w:hAnsi="Sassoon Infant Std"/>
              </w:rPr>
              <w:t>.</w:t>
            </w:r>
          </w:p>
          <w:p w14:paraId="2FFCED3B" w14:textId="77777777" w:rsidR="00106009" w:rsidRPr="00F63920" w:rsidRDefault="00106009" w:rsidP="00106009">
            <w:pPr>
              <w:rPr>
                <w:rFonts w:ascii="Sassoon Infant Std" w:hAnsi="Sassoon Infant Std"/>
              </w:rPr>
            </w:pPr>
          </w:p>
          <w:p w14:paraId="1525AB68" w14:textId="77777777" w:rsidR="00106009" w:rsidRPr="00F63920" w:rsidRDefault="00106009" w:rsidP="00106009">
            <w:pPr>
              <w:rPr>
                <w:rFonts w:ascii="Sassoon Infant Std" w:hAnsi="Sassoon Infant Std"/>
              </w:rPr>
            </w:pPr>
            <w:r w:rsidRPr="00F63920">
              <w:rPr>
                <w:rFonts w:ascii="Sassoon Infant Std" w:hAnsi="Sassoon Infant Std"/>
              </w:rPr>
              <w:t>Can you think of more words that do not have the same spelling or meaning?</w:t>
            </w:r>
          </w:p>
          <w:p w14:paraId="4E72736D" w14:textId="42C26F8B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69D5AD3D" w14:textId="77777777" w:rsidR="00106009" w:rsidRDefault="00106009" w:rsidP="0010600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99354D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Apostrophes (contraction)</w:t>
            </w:r>
          </w:p>
          <w:p w14:paraId="4563EA7B" w14:textId="77777777" w:rsidR="00106009" w:rsidRDefault="00106009" w:rsidP="0010600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25274B0D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99354D">
              <w:rPr>
                <w:rFonts w:ascii="Sassoon Infant Std" w:hAnsi="Sassoon Infant Std"/>
                <w:sz w:val="18"/>
                <w:szCs w:val="18"/>
              </w:rPr>
              <w:t>Can you stretch out these contracted words?</w:t>
            </w:r>
          </w:p>
          <w:p w14:paraId="6F76E772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F99E352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We’ve</w:t>
            </w:r>
          </w:p>
          <w:p w14:paraId="0DB291A4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Doesn’t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1689F3AF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Can’t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45562F68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Shouldn’t</w:t>
            </w:r>
            <w:proofErr w:type="gramEnd"/>
          </w:p>
          <w:p w14:paraId="1665706A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Wouldn’t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4C965EDC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Haven’t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3FC1FB48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Didn’t</w:t>
            </w:r>
            <w:proofErr w:type="gramEnd"/>
          </w:p>
          <w:p w14:paraId="0FD1DF70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1757CD8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34323F1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shorten these words by replacing a letter or letters with an apostrophe?</w:t>
            </w:r>
          </w:p>
          <w:p w14:paraId="11C6943F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A31DCA4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Could not</w:t>
            </w:r>
          </w:p>
          <w:p w14:paraId="35EA2DB3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Will not</w:t>
            </w:r>
          </w:p>
          <w:p w14:paraId="73E7EB00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We will</w:t>
            </w:r>
          </w:p>
          <w:p w14:paraId="232F65B9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She is</w:t>
            </w:r>
          </w:p>
          <w:p w14:paraId="6C5E3475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They have</w:t>
            </w:r>
          </w:p>
          <w:p w14:paraId="750F6CEE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They will</w:t>
            </w:r>
          </w:p>
          <w:p w14:paraId="23CF6145" w14:textId="52CBA715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FFFFF" w:themeFill="background1"/>
          </w:tcPr>
          <w:p w14:paraId="5B6DB0ED" w14:textId="578C1208" w:rsidR="00106009" w:rsidRDefault="00106009" w:rsidP="0010600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Phonics Hunt</w:t>
            </w:r>
          </w:p>
          <w:p w14:paraId="3CB9CC35" w14:textId="77777777" w:rsidR="00106009" w:rsidRDefault="00106009" w:rsidP="0010600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79EC96A7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Become a detective and see how many objects you can find indoors and outdoors with the following graphemes:</w:t>
            </w:r>
          </w:p>
          <w:p w14:paraId="691AD685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0E0C364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y,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igh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-e, ai,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eigh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u-e, au,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ph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wh</w:t>
            </w:r>
            <w:proofErr w:type="spellEnd"/>
          </w:p>
          <w:p w14:paraId="0397D9F8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A2283A7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Make a list of words for each sound.</w:t>
            </w:r>
          </w:p>
          <w:p w14:paraId="03432FCB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5D363DD" w14:textId="75781818" w:rsidR="00106009" w:rsidRPr="00403C38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Why not write the word in chalk or make your own word labels?</w:t>
            </w:r>
          </w:p>
        </w:tc>
        <w:tc>
          <w:tcPr>
            <w:tcW w:w="3392" w:type="dxa"/>
            <w:shd w:val="clear" w:color="auto" w:fill="FFFFFF" w:themeFill="background1"/>
          </w:tcPr>
          <w:p w14:paraId="1E02AAA8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Recap sound and spelling of split diagraph u-e.</w:t>
            </w:r>
          </w:p>
          <w:p w14:paraId="6759BAEE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8653CBC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ED7F74C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E0897F" wp14:editId="2D07AC5F">
                  <wp:extent cx="1536700" cy="2249170"/>
                  <wp:effectExtent l="0" t="0" r="6350" b="0"/>
                  <wp:docPr id="2" name="image" descr="https://d1uvxqwmcz8fl1.cloudfront.net/tes/resources/11048158/5361e1a4-f257-4487-830d-250efd2d9f00/image?width=500&amp;height=500&amp;version=1477216085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d1uvxqwmcz8fl1.cloudfront.net/tes/resources/11048158/5361e1a4-f257-4487-830d-250efd2d9f00/image?width=500&amp;height=500&amp;version=147721608559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0" t="4267" r="5556" b="9866"/>
                          <a:stretch/>
                        </pic:blipFill>
                        <pic:spPr bwMode="auto">
                          <a:xfrm>
                            <a:off x="0" y="0"/>
                            <a:ext cx="1541315" cy="225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371A52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2F96AFE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write one of the u-e words into a sentence or think of your own u-e word to write in a sentence?</w:t>
            </w:r>
          </w:p>
          <w:p w14:paraId="758A7CBE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22C9D67" w14:textId="002C6DD4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106009" w:rsidRPr="00F63920" w14:paraId="6A19EC48" w14:textId="77777777" w:rsidTr="00BB09EB">
        <w:trPr>
          <w:trHeight w:val="1544"/>
        </w:trPr>
        <w:tc>
          <w:tcPr>
            <w:tcW w:w="1800" w:type="dxa"/>
            <w:shd w:val="clear" w:color="auto" w:fill="FFFFFF" w:themeFill="background1"/>
          </w:tcPr>
          <w:p w14:paraId="1FE416FC" w14:textId="77777777" w:rsidR="00106009" w:rsidRPr="00F63920" w:rsidRDefault="00106009" w:rsidP="00106009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Tuesday</w:t>
            </w:r>
          </w:p>
        </w:tc>
        <w:tc>
          <w:tcPr>
            <w:tcW w:w="3073" w:type="dxa"/>
            <w:shd w:val="clear" w:color="auto" w:fill="FFFFFF" w:themeFill="background1"/>
          </w:tcPr>
          <w:p w14:paraId="25BDA0E2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Ask a grown up to dictate some sentences to you, using the homophone pairs that you came up with yesterday.</w:t>
            </w:r>
          </w:p>
          <w:p w14:paraId="76D1CB6D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975FFD1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e.g. I blew up a giant blue balloon.</w:t>
            </w:r>
          </w:p>
          <w:p w14:paraId="6EE3F26E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9D84951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The brave knight could only come out at night.</w:t>
            </w:r>
          </w:p>
          <w:p w14:paraId="39817CDF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41DCC32" w14:textId="37A045B0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lastRenderedPageBreak/>
              <w:t>Remember to check your punctuation.</w:t>
            </w:r>
          </w:p>
        </w:tc>
        <w:tc>
          <w:tcPr>
            <w:tcW w:w="3158" w:type="dxa"/>
            <w:shd w:val="clear" w:color="auto" w:fill="FFFFFF" w:themeFill="background1"/>
          </w:tcPr>
          <w:p w14:paraId="6BD2CD2F" w14:textId="77777777" w:rsidR="00106009" w:rsidRPr="008B383E" w:rsidRDefault="00106009" w:rsidP="0010600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8B383E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lastRenderedPageBreak/>
              <w:t>Words with ‘o’ that sounds like ‘u’:</w:t>
            </w:r>
          </w:p>
          <w:p w14:paraId="1116857B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80B6779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Mother</w:t>
            </w:r>
          </w:p>
          <w:p w14:paraId="588D51BD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Brother</w:t>
            </w:r>
          </w:p>
          <w:p w14:paraId="4085B61F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Other</w:t>
            </w:r>
          </w:p>
          <w:p w14:paraId="64A8A3C4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Come</w:t>
            </w:r>
          </w:p>
          <w:p w14:paraId="349F949C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Some</w:t>
            </w:r>
          </w:p>
          <w:p w14:paraId="6914E88E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Month</w:t>
            </w:r>
          </w:p>
          <w:p w14:paraId="622A7F27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Another</w:t>
            </w:r>
          </w:p>
          <w:p w14:paraId="135CE6C5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Money</w:t>
            </w:r>
          </w:p>
          <w:p w14:paraId="6E0DC0BF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>Worry</w:t>
            </w:r>
          </w:p>
          <w:p w14:paraId="20A84D89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Love</w:t>
            </w:r>
          </w:p>
          <w:p w14:paraId="73B334D8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Above</w:t>
            </w:r>
          </w:p>
          <w:p w14:paraId="3CFF2586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34F649E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Practise saying and spelling these words.  Can you find any of your own?  </w:t>
            </w:r>
          </w:p>
          <w:p w14:paraId="37D3BA32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Try them in a sentence.</w:t>
            </w:r>
          </w:p>
          <w:p w14:paraId="2ED628FE" w14:textId="0E181015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FFFFF" w:themeFill="background1"/>
          </w:tcPr>
          <w:p w14:paraId="03CB5943" w14:textId="14AF76BB" w:rsidR="00106009" w:rsidRDefault="00106009" w:rsidP="0010600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403C38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lastRenderedPageBreak/>
              <w:t>Fluency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 xml:space="preserve"> and comprehension</w:t>
            </w:r>
          </w:p>
          <w:p w14:paraId="2A6AA100" w14:textId="57AF5843" w:rsidR="00106009" w:rsidRDefault="00106009" w:rsidP="0010600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7CD9E551" w14:textId="2DDA3AEF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Your task today is to learn a piece of writing, a story, a song or a poem by heart and read or sing it aloud.  It must be something new that you don’t already know well.</w:t>
            </w:r>
          </w:p>
          <w:p w14:paraId="2813BBB1" w14:textId="1814391D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ADFCFC5" w14:textId="57643914" w:rsidR="00106009" w:rsidRPr="00591B6C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Get some tips from The Worst Witch:</w:t>
            </w:r>
          </w:p>
          <w:p w14:paraId="68EF67B2" w14:textId="2BE243A9" w:rsidR="00106009" w:rsidRPr="00591B6C" w:rsidRDefault="00106009" w:rsidP="0010600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hyperlink r:id="rId8" w:history="1">
              <w:r w:rsidRPr="00591B6C">
                <w:rPr>
                  <w:color w:val="0000FF"/>
                  <w:sz w:val="18"/>
                  <w:szCs w:val="18"/>
                  <w:u w:val="single"/>
                </w:rPr>
                <w:t>https://www.bbc.co.uk/teach/supermovers/ks1-english-reading-aloud-with-the-worst-witch/zh6cpg8</w:t>
              </w:r>
            </w:hyperlink>
          </w:p>
        </w:tc>
        <w:tc>
          <w:tcPr>
            <w:tcW w:w="3392" w:type="dxa"/>
            <w:shd w:val="clear" w:color="auto" w:fill="FFFFFF" w:themeFill="background1"/>
          </w:tcPr>
          <w:p w14:paraId="1A6C8D2F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sound and spelling of split diagraph e-e. </w:t>
            </w:r>
          </w:p>
          <w:p w14:paraId="5171014A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74B5D14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Practise spelling these words – Pete, theme, extreme, concrete, even, delete.</w:t>
            </w:r>
          </w:p>
          <w:p w14:paraId="213EC95F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0BFF3CB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Have a go at writing some sentences with e-e word sin. </w:t>
            </w:r>
          </w:p>
          <w:p w14:paraId="5EF861A6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9C71244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>Pete went to a theme park and rode the extreme rides.</w:t>
            </w:r>
          </w:p>
          <w:p w14:paraId="6514B4C2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CFE1288" w14:textId="666772A1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The floor is made from concrete.</w:t>
            </w:r>
          </w:p>
        </w:tc>
      </w:tr>
      <w:tr w:rsidR="00106009" w:rsidRPr="00F63920" w14:paraId="3EC2034B" w14:textId="77777777" w:rsidTr="00BB09EB">
        <w:trPr>
          <w:trHeight w:val="722"/>
        </w:trPr>
        <w:tc>
          <w:tcPr>
            <w:tcW w:w="1800" w:type="dxa"/>
            <w:shd w:val="clear" w:color="auto" w:fill="FFFFFF" w:themeFill="background1"/>
          </w:tcPr>
          <w:p w14:paraId="7F8A702D" w14:textId="77777777" w:rsidR="00106009" w:rsidRPr="00F63920" w:rsidRDefault="00106009" w:rsidP="00106009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lastRenderedPageBreak/>
              <w:t>Wednesday</w:t>
            </w:r>
          </w:p>
        </w:tc>
        <w:tc>
          <w:tcPr>
            <w:tcW w:w="3073" w:type="dxa"/>
            <w:shd w:val="clear" w:color="auto" w:fill="FFFFFF" w:themeFill="background1"/>
          </w:tcPr>
          <w:p w14:paraId="1A9E4024" w14:textId="77777777" w:rsidR="00106009" w:rsidRPr="00F63920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 xml:space="preserve">Write down as many homophones as you can on pieces of paper.  For each word, draw a picture to remind you of the meaning of the word. </w:t>
            </w:r>
          </w:p>
          <w:p w14:paraId="440F5854" w14:textId="77777777" w:rsidR="00106009" w:rsidRPr="00F63920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1BBC71A6" w14:textId="77777777" w:rsidR="00106009" w:rsidRPr="00F63920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Let’s have a competition!</w:t>
            </w:r>
          </w:p>
          <w:p w14:paraId="2760ACB2" w14:textId="77777777" w:rsidR="00106009" w:rsidRPr="00F63920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42CDF5C4" w14:textId="77777777" w:rsidR="00106009" w:rsidRPr="00F63920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Now turn over the pieces of paper.</w:t>
            </w:r>
          </w:p>
          <w:p w14:paraId="725A3685" w14:textId="77777777" w:rsidR="00106009" w:rsidRPr="00F63920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09EA6FC0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 xml:space="preserve">Take turns to pick a piece of paper and turn it over.  </w:t>
            </w:r>
          </w:p>
          <w:p w14:paraId="01CDCDBA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902A1CD" w14:textId="4F5A1C28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Read out the word and see who can write a sentence out quickest.</w:t>
            </w:r>
          </w:p>
        </w:tc>
        <w:tc>
          <w:tcPr>
            <w:tcW w:w="3158" w:type="dxa"/>
            <w:shd w:val="clear" w:color="auto" w:fill="FFFFFF" w:themeFill="background1"/>
          </w:tcPr>
          <w:p w14:paraId="509ADDDD" w14:textId="77777777" w:rsidR="00106009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2840C9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Hard ‘c’ and soft ‘c’</w:t>
            </w:r>
          </w:p>
          <w:p w14:paraId="603E4EFC" w14:textId="77777777" w:rsidR="00106009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5169025F" w14:textId="77777777" w:rsidR="00106009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put these words into the correct column?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70"/>
              <w:gridCol w:w="1462"/>
            </w:tblGrid>
            <w:tr w:rsidR="00106009" w14:paraId="3D96FD16" w14:textId="77777777" w:rsidTr="00F7246B">
              <w:tc>
                <w:tcPr>
                  <w:tcW w:w="1610" w:type="dxa"/>
                </w:tcPr>
                <w:p w14:paraId="448CD4C6" w14:textId="77777777" w:rsidR="00106009" w:rsidRDefault="00106009" w:rsidP="00106009">
                  <w:pPr>
                    <w:framePr w:hSpace="180" w:wrap="around" w:hAnchor="margin" w:xAlign="center" w:y="-420"/>
                    <w:tabs>
                      <w:tab w:val="left" w:pos="930"/>
                    </w:tabs>
                    <w:rPr>
                      <w:rFonts w:ascii="Sassoon Infant Std" w:hAnsi="Sassoon Infant Std"/>
                      <w:sz w:val="18"/>
                      <w:szCs w:val="18"/>
                    </w:rPr>
                  </w:pPr>
                  <w:r>
                    <w:rPr>
                      <w:rFonts w:ascii="Sassoon Infant Std" w:hAnsi="Sassoon Infant Std"/>
                      <w:sz w:val="18"/>
                      <w:szCs w:val="18"/>
                    </w:rPr>
                    <w:t>Hard c</w:t>
                  </w:r>
                </w:p>
              </w:tc>
              <w:tc>
                <w:tcPr>
                  <w:tcW w:w="1610" w:type="dxa"/>
                </w:tcPr>
                <w:p w14:paraId="69CB76BC" w14:textId="77777777" w:rsidR="00106009" w:rsidRDefault="00106009" w:rsidP="00106009">
                  <w:pPr>
                    <w:framePr w:hSpace="180" w:wrap="around" w:hAnchor="margin" w:xAlign="center" w:y="-420"/>
                    <w:tabs>
                      <w:tab w:val="left" w:pos="930"/>
                    </w:tabs>
                    <w:rPr>
                      <w:rFonts w:ascii="Sassoon Infant Std" w:hAnsi="Sassoon Infant Std"/>
                      <w:sz w:val="18"/>
                      <w:szCs w:val="18"/>
                    </w:rPr>
                  </w:pPr>
                  <w:r>
                    <w:rPr>
                      <w:rFonts w:ascii="Sassoon Infant Std" w:hAnsi="Sassoon Infant Std"/>
                      <w:sz w:val="18"/>
                      <w:szCs w:val="18"/>
                    </w:rPr>
                    <w:t>Soft c</w:t>
                  </w:r>
                </w:p>
              </w:tc>
            </w:tr>
            <w:tr w:rsidR="00106009" w14:paraId="63785BCE" w14:textId="77777777" w:rsidTr="00F7246B">
              <w:tc>
                <w:tcPr>
                  <w:tcW w:w="1610" w:type="dxa"/>
                </w:tcPr>
                <w:p w14:paraId="64781952" w14:textId="77777777" w:rsidR="00106009" w:rsidRDefault="00106009" w:rsidP="00106009">
                  <w:pPr>
                    <w:framePr w:hSpace="180" w:wrap="around" w:hAnchor="margin" w:xAlign="center" w:y="-420"/>
                    <w:tabs>
                      <w:tab w:val="left" w:pos="930"/>
                    </w:tabs>
                    <w:rPr>
                      <w:rFonts w:ascii="Sassoon Infant Std" w:hAnsi="Sassoon Infant Std"/>
                      <w:sz w:val="18"/>
                      <w:szCs w:val="18"/>
                    </w:rPr>
                  </w:pPr>
                  <w:r>
                    <w:rPr>
                      <w:rFonts w:ascii="Sassoon Infant Std" w:hAnsi="Sassoon Infant Std"/>
                      <w:sz w:val="18"/>
                      <w:szCs w:val="18"/>
                    </w:rPr>
                    <w:t>e.g. cat</w:t>
                  </w:r>
                </w:p>
              </w:tc>
              <w:tc>
                <w:tcPr>
                  <w:tcW w:w="1610" w:type="dxa"/>
                </w:tcPr>
                <w:p w14:paraId="6E7040F1" w14:textId="77777777" w:rsidR="00106009" w:rsidRDefault="00106009" w:rsidP="00106009">
                  <w:pPr>
                    <w:framePr w:hSpace="180" w:wrap="around" w:hAnchor="margin" w:xAlign="center" w:y="-420"/>
                    <w:tabs>
                      <w:tab w:val="left" w:pos="930"/>
                    </w:tabs>
                    <w:rPr>
                      <w:rFonts w:ascii="Sassoon Infant Std" w:hAnsi="Sassoon Infant Std"/>
                      <w:sz w:val="18"/>
                      <w:szCs w:val="18"/>
                    </w:rPr>
                  </w:pPr>
                  <w:r>
                    <w:rPr>
                      <w:rFonts w:ascii="Sassoon Infant Std" w:hAnsi="Sassoon Infant Std"/>
                      <w:sz w:val="18"/>
                      <w:szCs w:val="18"/>
                    </w:rPr>
                    <w:t>cell</w:t>
                  </w:r>
                </w:p>
              </w:tc>
            </w:tr>
            <w:tr w:rsidR="00106009" w14:paraId="3B5F1CFD" w14:textId="77777777" w:rsidTr="00F7246B">
              <w:tc>
                <w:tcPr>
                  <w:tcW w:w="1610" w:type="dxa"/>
                </w:tcPr>
                <w:p w14:paraId="1B66CA3A" w14:textId="77777777" w:rsidR="00106009" w:rsidRDefault="00106009" w:rsidP="00106009">
                  <w:pPr>
                    <w:framePr w:hSpace="180" w:wrap="around" w:hAnchor="margin" w:xAlign="center" w:y="-420"/>
                    <w:tabs>
                      <w:tab w:val="left" w:pos="930"/>
                    </w:tabs>
                    <w:rPr>
                      <w:rFonts w:ascii="Sassoon Infant Std" w:hAnsi="Sassoon Infant Std"/>
                      <w:sz w:val="18"/>
                      <w:szCs w:val="18"/>
                    </w:rPr>
                  </w:pPr>
                </w:p>
              </w:tc>
              <w:tc>
                <w:tcPr>
                  <w:tcW w:w="1610" w:type="dxa"/>
                </w:tcPr>
                <w:p w14:paraId="5168C51F" w14:textId="77777777" w:rsidR="00106009" w:rsidRDefault="00106009" w:rsidP="00106009">
                  <w:pPr>
                    <w:framePr w:hSpace="180" w:wrap="around" w:hAnchor="margin" w:xAlign="center" w:y="-420"/>
                    <w:tabs>
                      <w:tab w:val="left" w:pos="930"/>
                    </w:tabs>
                    <w:rPr>
                      <w:rFonts w:ascii="Sassoon Infant Std" w:hAnsi="Sassoon Infant Std"/>
                      <w:sz w:val="18"/>
                      <w:szCs w:val="18"/>
                    </w:rPr>
                  </w:pPr>
                </w:p>
              </w:tc>
            </w:tr>
          </w:tbl>
          <w:p w14:paraId="4AE7F0DF" w14:textId="77777777" w:rsidR="00106009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75A49B98" w14:textId="3F10887B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Calling, pace, crumb, cease, ice, disgrace, cymbal, trace, cushion, acid, catastrophe, unicorn, crystal, carry, climb, certain, card.</w:t>
            </w:r>
          </w:p>
        </w:tc>
        <w:tc>
          <w:tcPr>
            <w:tcW w:w="4401" w:type="dxa"/>
            <w:shd w:val="clear" w:color="auto" w:fill="FFFFFF" w:themeFill="background1"/>
          </w:tcPr>
          <w:p w14:paraId="12BB9A29" w14:textId="77777777" w:rsidR="00106009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Spelling Bee</w:t>
            </w:r>
          </w:p>
          <w:p w14:paraId="4215C50D" w14:textId="77777777" w:rsidR="00106009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5835595D" w14:textId="77777777" w:rsidR="00106009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D229BE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https://www.bbc.co.uk/teach/supermovers/ks1-english-the-spelling-bee-with-bertie-bee/zkwvmfr</w:t>
            </w:r>
          </w:p>
          <w:p w14:paraId="11B2363B" w14:textId="77777777" w:rsidR="00106009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7CD7290E" w14:textId="77777777" w:rsidR="00106009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 w:rsidRPr="00D229BE">
              <w:rPr>
                <w:rFonts w:ascii="Sassoon Infant Std" w:hAnsi="Sassoon Infant Std"/>
                <w:sz w:val="18"/>
                <w:szCs w:val="18"/>
              </w:rPr>
              <w:t>Host your own spelling bee.</w:t>
            </w:r>
          </w:p>
          <w:p w14:paraId="654F040E" w14:textId="77777777" w:rsidR="00106009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197696AF" w14:textId="77777777" w:rsidR="00106009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Use the new words that you found last week.</w:t>
            </w:r>
          </w:p>
          <w:p w14:paraId="235B8499" w14:textId="0FAB3C64" w:rsidR="00106009" w:rsidRPr="00D229BE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Ask a grown up to read the words first. Then you repeat the word, spell out the word and then say it again.</w:t>
            </w:r>
          </w:p>
          <w:p w14:paraId="08FAB08F" w14:textId="77777777" w:rsidR="00106009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145422A9" w14:textId="77777777" w:rsidR="00106009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learn to spell this word?</w:t>
            </w:r>
          </w:p>
          <w:p w14:paraId="46F218BE" w14:textId="2907935D" w:rsidR="00106009" w:rsidRPr="00F63920" w:rsidRDefault="00106009" w:rsidP="0010600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392" w:type="dxa"/>
            <w:shd w:val="clear" w:color="auto" w:fill="FFFFFF" w:themeFill="background1"/>
          </w:tcPr>
          <w:p w14:paraId="29A589DE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alternative sound for ‘u’. </w:t>
            </w:r>
          </w:p>
          <w:p w14:paraId="4EA6DB65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these words: pull, put, full, bull – unit, human, music, awful. </w:t>
            </w:r>
          </w:p>
          <w:p w14:paraId="723B920C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25EC6D3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Read words on sight and discuss meanings. </w:t>
            </w:r>
          </w:p>
          <w:p w14:paraId="38FE7F38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66356D8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Discuss what is the same and what is different about the ‘u’ words? </w:t>
            </w:r>
          </w:p>
          <w:p w14:paraId="7C076B97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3131964" w14:textId="43B778DD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sentence – The music was awful. </w:t>
            </w:r>
          </w:p>
        </w:tc>
      </w:tr>
      <w:tr w:rsidR="00106009" w:rsidRPr="00F63920" w14:paraId="4566FCC6" w14:textId="77777777" w:rsidTr="00BB09EB">
        <w:trPr>
          <w:trHeight w:val="1410"/>
        </w:trPr>
        <w:tc>
          <w:tcPr>
            <w:tcW w:w="1800" w:type="dxa"/>
            <w:shd w:val="clear" w:color="auto" w:fill="FFFFFF" w:themeFill="background1"/>
          </w:tcPr>
          <w:p w14:paraId="340538BA" w14:textId="77777777" w:rsidR="00106009" w:rsidRPr="00F63920" w:rsidRDefault="00106009" w:rsidP="00106009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Thursday</w:t>
            </w:r>
          </w:p>
        </w:tc>
        <w:tc>
          <w:tcPr>
            <w:tcW w:w="3073" w:type="dxa"/>
            <w:shd w:val="clear" w:color="auto" w:fill="FFFFFF" w:themeFill="background1"/>
          </w:tcPr>
          <w:p w14:paraId="7483E3CA" w14:textId="77777777" w:rsidR="00106009" w:rsidRPr="00F63920" w:rsidRDefault="00106009" w:rsidP="00106009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b/>
                <w:bCs/>
                <w:sz w:val="18"/>
                <w:szCs w:val="18"/>
              </w:rPr>
              <w:t>Contractions:</w:t>
            </w:r>
          </w:p>
          <w:p w14:paraId="02C6ABBB" w14:textId="77777777" w:rsidR="00106009" w:rsidRPr="00F63920" w:rsidRDefault="00106009" w:rsidP="00106009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1AB6D56A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 xml:space="preserve">Can you shorten these words and add in an apostrophe </w:t>
            </w:r>
            <w:r w:rsidRPr="00F63920">
              <w:rPr>
                <w:rFonts w:ascii="Sassoon Infant Std" w:hAnsi="Sassoon Infant Std"/>
                <w:b/>
                <w:bCs/>
                <w:sz w:val="18"/>
                <w:szCs w:val="18"/>
              </w:rPr>
              <w:t>‘</w:t>
            </w:r>
            <w:r w:rsidRPr="00F63920">
              <w:rPr>
                <w:rFonts w:ascii="Sassoon Infant Std" w:hAnsi="Sassoon Infant Std"/>
                <w:sz w:val="18"/>
                <w:szCs w:val="18"/>
              </w:rPr>
              <w:t xml:space="preserve"> to replace the missing letter or letters?</w:t>
            </w:r>
          </w:p>
          <w:p w14:paraId="73260AFD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58087B2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Do not</w:t>
            </w:r>
          </w:p>
          <w:p w14:paraId="7EE26DD5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Have not</w:t>
            </w:r>
          </w:p>
          <w:p w14:paraId="4F9C9118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Should not</w:t>
            </w:r>
          </w:p>
          <w:p w14:paraId="4477245A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Could not</w:t>
            </w:r>
          </w:p>
          <w:p w14:paraId="29BA7A59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We will</w:t>
            </w:r>
          </w:p>
          <w:p w14:paraId="71F46027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He will</w:t>
            </w:r>
          </w:p>
          <w:p w14:paraId="47199E5F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She will</w:t>
            </w:r>
          </w:p>
          <w:p w14:paraId="3CDD730F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You are</w:t>
            </w:r>
          </w:p>
          <w:p w14:paraId="1693EA68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I would</w:t>
            </w:r>
          </w:p>
          <w:p w14:paraId="43945719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CDE2037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lastRenderedPageBreak/>
              <w:t>Why not try to make a foldable word game to help you?  See the images below.</w:t>
            </w:r>
          </w:p>
          <w:p w14:paraId="6086B86B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B5DC3EE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Try using the contractions in sentences.</w:t>
            </w:r>
          </w:p>
          <w:p w14:paraId="1143D21D" w14:textId="4EF6FE3A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4CBB9D64" w14:textId="77777777" w:rsidR="00106009" w:rsidRDefault="00106009" w:rsidP="0010600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A26F36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lastRenderedPageBreak/>
              <w:t>Hard ‘g’ and soft ‘g’</w:t>
            </w:r>
          </w:p>
          <w:p w14:paraId="5491E90F" w14:textId="77777777" w:rsidR="00106009" w:rsidRDefault="00106009" w:rsidP="0010600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7CA6B538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A26F36">
              <w:rPr>
                <w:rFonts w:ascii="Sassoon Infant Std" w:hAnsi="Sassoon Infant Std"/>
                <w:sz w:val="18"/>
                <w:szCs w:val="18"/>
              </w:rPr>
              <w:t>Can you put these words into the correct column?</w:t>
            </w:r>
          </w:p>
          <w:p w14:paraId="22831E35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7"/>
              <w:gridCol w:w="1475"/>
            </w:tblGrid>
            <w:tr w:rsidR="00106009" w14:paraId="25860D5B" w14:textId="77777777" w:rsidTr="00F7246B">
              <w:tc>
                <w:tcPr>
                  <w:tcW w:w="1610" w:type="dxa"/>
                </w:tcPr>
                <w:p w14:paraId="1B2A8A48" w14:textId="77777777" w:rsidR="00106009" w:rsidRDefault="00106009" w:rsidP="00106009">
                  <w:pPr>
                    <w:framePr w:hSpace="180" w:wrap="around" w:hAnchor="margin" w:xAlign="center" w:y="-420"/>
                    <w:rPr>
                      <w:rFonts w:ascii="Sassoon Infant Std" w:hAnsi="Sassoon Infant Std"/>
                      <w:sz w:val="18"/>
                      <w:szCs w:val="18"/>
                    </w:rPr>
                  </w:pPr>
                  <w:r>
                    <w:rPr>
                      <w:rFonts w:ascii="Sassoon Infant Std" w:hAnsi="Sassoon Infant Std"/>
                      <w:sz w:val="18"/>
                      <w:szCs w:val="18"/>
                    </w:rPr>
                    <w:t>Hard g</w:t>
                  </w:r>
                </w:p>
              </w:tc>
              <w:tc>
                <w:tcPr>
                  <w:tcW w:w="1610" w:type="dxa"/>
                </w:tcPr>
                <w:p w14:paraId="4A07BA62" w14:textId="77777777" w:rsidR="00106009" w:rsidRDefault="00106009" w:rsidP="00106009">
                  <w:pPr>
                    <w:framePr w:hSpace="180" w:wrap="around" w:hAnchor="margin" w:xAlign="center" w:y="-420"/>
                    <w:rPr>
                      <w:rFonts w:ascii="Sassoon Infant Std" w:hAnsi="Sassoon Infant Std"/>
                      <w:sz w:val="18"/>
                      <w:szCs w:val="18"/>
                    </w:rPr>
                  </w:pPr>
                  <w:r>
                    <w:rPr>
                      <w:rFonts w:ascii="Sassoon Infant Std" w:hAnsi="Sassoon Infant Std"/>
                      <w:sz w:val="18"/>
                      <w:szCs w:val="18"/>
                    </w:rPr>
                    <w:t>Soft g</w:t>
                  </w:r>
                </w:p>
              </w:tc>
            </w:tr>
            <w:tr w:rsidR="00106009" w14:paraId="555426B0" w14:textId="77777777" w:rsidTr="00F7246B">
              <w:tc>
                <w:tcPr>
                  <w:tcW w:w="1610" w:type="dxa"/>
                </w:tcPr>
                <w:p w14:paraId="22BB280A" w14:textId="77777777" w:rsidR="00106009" w:rsidRDefault="00106009" w:rsidP="00106009">
                  <w:pPr>
                    <w:framePr w:hSpace="180" w:wrap="around" w:hAnchor="margin" w:xAlign="center" w:y="-420"/>
                    <w:rPr>
                      <w:rFonts w:ascii="Sassoon Infant Std" w:hAnsi="Sassoon Infant St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Sassoon Infant Std" w:hAnsi="Sassoon Infant Std"/>
                      <w:sz w:val="18"/>
                      <w:szCs w:val="18"/>
                    </w:rPr>
                    <w:t>e.g</w:t>
                  </w:r>
                  <w:proofErr w:type="spellEnd"/>
                  <w:r>
                    <w:rPr>
                      <w:rFonts w:ascii="Sassoon Infant Std" w:hAnsi="Sassoon Infant Std"/>
                      <w:sz w:val="18"/>
                      <w:szCs w:val="18"/>
                    </w:rPr>
                    <w:t xml:space="preserve"> bug</w:t>
                  </w:r>
                </w:p>
              </w:tc>
              <w:tc>
                <w:tcPr>
                  <w:tcW w:w="1610" w:type="dxa"/>
                </w:tcPr>
                <w:p w14:paraId="00FBC228" w14:textId="77777777" w:rsidR="00106009" w:rsidRDefault="00106009" w:rsidP="00106009">
                  <w:pPr>
                    <w:framePr w:hSpace="180" w:wrap="around" w:hAnchor="margin" w:xAlign="center" w:y="-420"/>
                    <w:rPr>
                      <w:rFonts w:ascii="Sassoon Infant Std" w:hAnsi="Sassoon Infant Std"/>
                      <w:sz w:val="18"/>
                      <w:szCs w:val="18"/>
                    </w:rPr>
                  </w:pPr>
                  <w:r>
                    <w:rPr>
                      <w:rFonts w:ascii="Sassoon Infant Std" w:hAnsi="Sassoon Infant Std"/>
                      <w:sz w:val="18"/>
                      <w:szCs w:val="18"/>
                    </w:rPr>
                    <w:t>giraffe</w:t>
                  </w:r>
                </w:p>
              </w:tc>
            </w:tr>
            <w:tr w:rsidR="00106009" w14:paraId="38673575" w14:textId="77777777" w:rsidTr="00F7246B">
              <w:tc>
                <w:tcPr>
                  <w:tcW w:w="1610" w:type="dxa"/>
                </w:tcPr>
                <w:p w14:paraId="185D0396" w14:textId="77777777" w:rsidR="00106009" w:rsidRDefault="00106009" w:rsidP="00106009">
                  <w:pPr>
                    <w:framePr w:hSpace="180" w:wrap="around" w:hAnchor="margin" w:xAlign="center" w:y="-420"/>
                    <w:rPr>
                      <w:rFonts w:ascii="Sassoon Infant Std" w:hAnsi="Sassoon Infant Std"/>
                      <w:sz w:val="18"/>
                      <w:szCs w:val="18"/>
                    </w:rPr>
                  </w:pPr>
                </w:p>
              </w:tc>
              <w:tc>
                <w:tcPr>
                  <w:tcW w:w="1610" w:type="dxa"/>
                </w:tcPr>
                <w:p w14:paraId="435F41AC" w14:textId="77777777" w:rsidR="00106009" w:rsidRDefault="00106009" w:rsidP="00106009">
                  <w:pPr>
                    <w:framePr w:hSpace="180" w:wrap="around" w:hAnchor="margin" w:xAlign="center" w:y="-420"/>
                    <w:rPr>
                      <w:rFonts w:ascii="Sassoon Infant Std" w:hAnsi="Sassoon Infant Std"/>
                      <w:sz w:val="18"/>
                      <w:szCs w:val="18"/>
                    </w:rPr>
                  </w:pPr>
                </w:p>
              </w:tc>
            </w:tr>
          </w:tbl>
          <w:p w14:paraId="6A7A9867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C358B85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Groan, energy, ginger, grey, magic, giggle, gentle, gem, rage, allergy, grip, piglet, stage, danger, grunt, stag.</w:t>
            </w:r>
          </w:p>
          <w:p w14:paraId="6A896C2B" w14:textId="7850BEFB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4401" w:type="dxa"/>
            <w:shd w:val="clear" w:color="auto" w:fill="FFFFFF" w:themeFill="background1"/>
          </w:tcPr>
          <w:p w14:paraId="5B5BBAC3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Ask your grown up to challenge you with a word of the week.  You must try and use the word as much as possible in the next 7 days.  Maybe you could set up a reward chart to record each time you use the word.</w:t>
            </w:r>
          </w:p>
          <w:p w14:paraId="70D1801F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A21DA41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Here are some ideas:</w:t>
            </w:r>
          </w:p>
          <w:p w14:paraId="7143E6DA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E3CAA00" w14:textId="5190B70A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Tomfoolery</w:t>
            </w:r>
          </w:p>
          <w:p w14:paraId="218D81AC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Abracadabra </w:t>
            </w:r>
          </w:p>
          <w:p w14:paraId="5557F67F" w14:textId="2D3A32BC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Gobbledegook</w:t>
            </w:r>
          </w:p>
          <w:p w14:paraId="16E3FBA1" w14:textId="7C05BCFA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Kerfuffle</w:t>
            </w:r>
          </w:p>
          <w:p w14:paraId="59969CB7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Shenanigan</w:t>
            </w:r>
          </w:p>
          <w:p w14:paraId="0B7CFF9F" w14:textId="37E22D6B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Skulduggery</w:t>
            </w:r>
          </w:p>
          <w:p w14:paraId="7AF52FF1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710DC03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CF29D3D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50798FF" w14:textId="3846D90C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>What’s the strangest word you can find and what does it mean?</w:t>
            </w:r>
          </w:p>
        </w:tc>
        <w:tc>
          <w:tcPr>
            <w:tcW w:w="3392" w:type="dxa"/>
            <w:shd w:val="clear" w:color="auto" w:fill="FFFFFF" w:themeFill="background1"/>
          </w:tcPr>
          <w:p w14:paraId="70A49D9C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 xml:space="preserve">Recap the alternative sound for ‘c’. </w:t>
            </w:r>
          </w:p>
          <w:p w14:paraId="763F5604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6D3CA77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Play splat!!</w:t>
            </w:r>
          </w:p>
          <w:p w14:paraId="360B308A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words on small pieces of paper, spread out on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floor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and read words at random then splat correct spelling to match. (car, coil, could, cell, ice, city, celebrate)</w:t>
            </w:r>
          </w:p>
          <w:p w14:paraId="6651FAF8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765BF41" w14:textId="7215D7F4" w:rsidR="00106009" w:rsidRP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106009">
              <w:rPr>
                <w:rFonts w:ascii="Sassoon Infant Std" w:hAnsi="Sassoon Infant Std"/>
                <w:sz w:val="18"/>
                <w:szCs w:val="18"/>
              </w:rPr>
              <w:t>Write sentence and check - There was ice on the car window.</w:t>
            </w:r>
          </w:p>
        </w:tc>
      </w:tr>
      <w:tr w:rsidR="00106009" w:rsidRPr="00F63920" w14:paraId="79278FD8" w14:textId="77777777" w:rsidTr="00BB09EB">
        <w:trPr>
          <w:trHeight w:val="1410"/>
        </w:trPr>
        <w:tc>
          <w:tcPr>
            <w:tcW w:w="1800" w:type="dxa"/>
            <w:shd w:val="clear" w:color="auto" w:fill="FFFFFF" w:themeFill="background1"/>
          </w:tcPr>
          <w:p w14:paraId="017AC621" w14:textId="1AD588C2" w:rsidR="00106009" w:rsidRPr="00F63920" w:rsidRDefault="00106009" w:rsidP="00106009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Friday</w:t>
            </w:r>
          </w:p>
        </w:tc>
        <w:tc>
          <w:tcPr>
            <w:tcW w:w="3073" w:type="dxa"/>
            <w:shd w:val="clear" w:color="auto" w:fill="FFFFFF" w:themeFill="background1"/>
          </w:tcPr>
          <w:p w14:paraId="473239E2" w14:textId="77777777" w:rsidR="00106009" w:rsidRPr="00F63920" w:rsidRDefault="00106009" w:rsidP="00106009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b/>
                <w:bCs/>
                <w:sz w:val="18"/>
                <w:szCs w:val="18"/>
              </w:rPr>
              <w:t>Possessive apostrophes:</w:t>
            </w:r>
          </w:p>
          <w:p w14:paraId="6CE36452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A8C9A18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If something belongs to someone, we say that it is their possession.  When we write it down we add an apostrophe and an s like this – ‘s</w:t>
            </w:r>
          </w:p>
          <w:p w14:paraId="2F0071BF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F187CDC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e.g.  This is Sarah</w:t>
            </w:r>
            <w:r w:rsidRPr="00F63920">
              <w:rPr>
                <w:rFonts w:ascii="Sassoon Infant Std" w:hAnsi="Sassoon Infant Std"/>
                <w:b/>
                <w:bCs/>
                <w:color w:val="FF0000"/>
                <w:sz w:val="18"/>
                <w:szCs w:val="18"/>
              </w:rPr>
              <w:t>’s</w:t>
            </w:r>
            <w:r w:rsidRPr="00F63920">
              <w:rPr>
                <w:rFonts w:ascii="Sassoon Infant Std" w:hAnsi="Sassoon Infant Std"/>
                <w:sz w:val="18"/>
                <w:szCs w:val="18"/>
              </w:rPr>
              <w:t xml:space="preserve"> toy car.</w:t>
            </w:r>
          </w:p>
          <w:p w14:paraId="297AE0E9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A130E14" w14:textId="77777777" w:rsidR="00106009" w:rsidRPr="00F63920" w:rsidRDefault="00106009" w:rsidP="00106009">
            <w:pPr>
              <w:rPr>
                <w:rFonts w:ascii="Sassoon Infant Std" w:hAnsi="Sassoon Infant Std"/>
                <w:b/>
                <w:bCs/>
                <w:color w:val="FF0000"/>
                <w:sz w:val="32"/>
                <w:szCs w:val="32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 xml:space="preserve">You will need to create your own </w:t>
            </w:r>
            <w:r w:rsidRPr="00F63920">
              <w:rPr>
                <w:rFonts w:ascii="Sassoon Infant Std" w:hAnsi="Sassoon Infant Std"/>
                <w:b/>
                <w:bCs/>
                <w:color w:val="FF0000"/>
                <w:sz w:val="32"/>
                <w:szCs w:val="32"/>
              </w:rPr>
              <w:t>‘ apostrophe.</w:t>
            </w:r>
          </w:p>
          <w:p w14:paraId="78100162" w14:textId="77777777" w:rsidR="00106009" w:rsidRPr="00F63920" w:rsidRDefault="00106009" w:rsidP="00106009">
            <w:pPr>
              <w:rPr>
                <w:rFonts w:ascii="Sassoon Infant Std" w:hAnsi="Sassoon Infant Std"/>
                <w:b/>
                <w:bCs/>
                <w:color w:val="FF0000"/>
                <w:sz w:val="32"/>
                <w:szCs w:val="32"/>
              </w:rPr>
            </w:pPr>
          </w:p>
          <w:p w14:paraId="191210ED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Next you will need to write out your own sentences about things that belong to people.</w:t>
            </w:r>
          </w:p>
          <w:p w14:paraId="6520258B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D4D3059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sz w:val="18"/>
                <w:szCs w:val="18"/>
              </w:rPr>
              <w:t>Now add in your apostrophe and rewrite your sentence with the correct punctuation.</w:t>
            </w:r>
          </w:p>
          <w:p w14:paraId="35447A8F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F1E8A95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F63920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1A4576AC" wp14:editId="75E67388">
                  <wp:extent cx="1752600" cy="1314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248" cy="1315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B7264E" w14:textId="77777777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E0F9230" w14:textId="621FC91B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158" w:type="dxa"/>
            <w:shd w:val="clear" w:color="auto" w:fill="FFFFFF" w:themeFill="background1"/>
          </w:tcPr>
          <w:p w14:paraId="2D3660EF" w14:textId="77777777" w:rsidR="00106009" w:rsidRPr="00310AED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310AED">
              <w:rPr>
                <w:rFonts w:ascii="Sassoon Infant Std" w:hAnsi="Sassoon Infant Std"/>
                <w:sz w:val="18"/>
                <w:szCs w:val="18"/>
              </w:rPr>
              <w:lastRenderedPageBreak/>
              <w:t>How many different graphemes can you remember for the ‘</w:t>
            </w:r>
            <w:r>
              <w:rPr>
                <w:rFonts w:ascii="Sassoon Infant Std" w:hAnsi="Sassoon Infant Std"/>
                <w:sz w:val="18"/>
                <w:szCs w:val="18"/>
              </w:rPr>
              <w:t>ai</w:t>
            </w:r>
            <w:r w:rsidRPr="00310AED">
              <w:rPr>
                <w:rFonts w:ascii="Sassoon Infant Std" w:hAnsi="Sassoon Infant Std"/>
                <w:sz w:val="18"/>
                <w:szCs w:val="18"/>
              </w:rPr>
              <w:t>’ sound?</w:t>
            </w:r>
          </w:p>
          <w:p w14:paraId="1A316ECB" w14:textId="77777777" w:rsidR="00106009" w:rsidRPr="00310AED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5741D89" w14:textId="77777777" w:rsidR="00106009" w:rsidRPr="00310AED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ai,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eigh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ay, a-e,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ey</w:t>
            </w:r>
            <w:proofErr w:type="spellEnd"/>
          </w:p>
          <w:p w14:paraId="029E0F07" w14:textId="77777777" w:rsidR="00106009" w:rsidRPr="00310AED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4B33592" w14:textId="77777777" w:rsidR="00106009" w:rsidRPr="00310AED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310AED">
              <w:rPr>
                <w:rFonts w:ascii="Sassoon Infant Std" w:hAnsi="Sassoon Infant Std"/>
                <w:sz w:val="18"/>
                <w:szCs w:val="18"/>
              </w:rPr>
              <w:t>Create a table with columns and see how many words you can think of for each grapheme.</w:t>
            </w:r>
          </w:p>
          <w:p w14:paraId="6A1AD417" w14:textId="77777777" w:rsidR="00106009" w:rsidRPr="00310AED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2477414" w14:textId="77777777" w:rsidR="00106009" w:rsidRPr="00310AED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310AED">
              <w:rPr>
                <w:rFonts w:ascii="Sassoon Infant Std" w:hAnsi="Sassoon Infant Std"/>
                <w:sz w:val="18"/>
                <w:szCs w:val="18"/>
              </w:rPr>
              <w:t xml:space="preserve">Can you spot any patterns to help you to remember which one to use?  </w:t>
            </w:r>
          </w:p>
          <w:p w14:paraId="2A3CE5E1" w14:textId="77777777" w:rsidR="00106009" w:rsidRPr="00310AED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668301B" w14:textId="7D4BAE91" w:rsidR="00106009" w:rsidRPr="00F63920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310AED">
              <w:rPr>
                <w:rFonts w:ascii="Sassoon Infant Std" w:hAnsi="Sassoon Infant Std"/>
                <w:sz w:val="18"/>
                <w:szCs w:val="18"/>
              </w:rPr>
              <w:t>Try your new words in sentences to help you.</w:t>
            </w:r>
          </w:p>
        </w:tc>
        <w:tc>
          <w:tcPr>
            <w:tcW w:w="4401" w:type="dxa"/>
            <w:shd w:val="clear" w:color="auto" w:fill="FFFFFF" w:themeFill="background1"/>
          </w:tcPr>
          <w:p w14:paraId="717B55B7" w14:textId="77777777" w:rsidR="00106009" w:rsidRDefault="00106009" w:rsidP="0010600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D116C9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Prefixes</w:t>
            </w:r>
          </w:p>
          <w:p w14:paraId="09D716F3" w14:textId="77777777" w:rsidR="00106009" w:rsidRDefault="00106009" w:rsidP="0010600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6FA6544A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 w:rsidRPr="00D116C9">
              <w:rPr>
                <w:rFonts w:ascii="Sassoon Infant Std" w:hAnsi="Sassoon Infant Std"/>
                <w:sz w:val="18"/>
                <w:szCs w:val="18"/>
              </w:rPr>
              <w:t>Look at the prefix table below and learn what each prefix means.  Can you add to the examples of words with a prefix?</w:t>
            </w:r>
          </w:p>
          <w:p w14:paraId="2491F24D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60A33A2" w14:textId="620A59A7" w:rsidR="00106009" w:rsidRPr="00D116C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a sentence for each prefix.</w:t>
            </w:r>
          </w:p>
        </w:tc>
        <w:tc>
          <w:tcPr>
            <w:tcW w:w="3392" w:type="dxa"/>
            <w:shd w:val="clear" w:color="auto" w:fill="FFFFFF" w:themeFill="background1"/>
          </w:tcPr>
          <w:p w14:paraId="71A923A5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alternative sound for ‘g’. </w:t>
            </w:r>
          </w:p>
          <w:p w14:paraId="00C9769E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Quickwrite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– girl, goat, grunt, great, age, gentle, gem, giant.</w:t>
            </w:r>
          </w:p>
          <w:p w14:paraId="4BD840AC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235E5F2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Read words on sight and discuss meanings. </w:t>
            </w:r>
          </w:p>
          <w:p w14:paraId="28C34397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604C70D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Discuss what is the same and what is different about the ‘g’ words? </w:t>
            </w:r>
          </w:p>
          <w:p w14:paraId="60553DB3" w14:textId="77777777" w:rsidR="00106009" w:rsidRDefault="00106009" w:rsidP="0010600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06B8DB1" w14:textId="412CDF28" w:rsidR="00106009" w:rsidRPr="00F63920" w:rsidRDefault="00106009" w:rsidP="00106009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sentence – The huge giant was gentle.</w:t>
            </w:r>
          </w:p>
        </w:tc>
      </w:tr>
    </w:tbl>
    <w:p w14:paraId="3E2F0831" w14:textId="77777777" w:rsidR="00544588" w:rsidRPr="00F63920" w:rsidRDefault="00544588" w:rsidP="001F0462">
      <w:pPr>
        <w:rPr>
          <w:rFonts w:ascii="Sassoon Infant Std" w:hAnsi="Sassoon Infant Std"/>
          <w:b/>
          <w:bCs/>
          <w:sz w:val="18"/>
        </w:rPr>
      </w:pPr>
    </w:p>
    <w:p w14:paraId="50CC5F36" w14:textId="17F6C8CE" w:rsidR="001D04FF" w:rsidRDefault="001D04FF" w:rsidP="001F0462">
      <w:pPr>
        <w:rPr>
          <w:sz w:val="18"/>
        </w:rPr>
      </w:pPr>
    </w:p>
    <w:p w14:paraId="4255AFF3" w14:textId="3ACD9C79" w:rsidR="001D04FF" w:rsidRPr="007376FE" w:rsidRDefault="00D116C9" w:rsidP="001F0462">
      <w:pPr>
        <w:rPr>
          <w:sz w:val="18"/>
        </w:rPr>
      </w:pPr>
      <w:r>
        <w:rPr>
          <w:noProof/>
        </w:rPr>
        <w:drawing>
          <wp:inline distT="0" distB="0" distL="0" distR="0" wp14:anchorId="7CF8925D" wp14:editId="6BEF18F5">
            <wp:extent cx="6858000" cy="318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639" t="18731" r="11986" b="17432"/>
                    <a:stretch/>
                  </pic:blipFill>
                  <pic:spPr bwMode="auto">
                    <a:xfrm>
                      <a:off x="0" y="0"/>
                      <a:ext cx="685800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04FF" w:rsidRPr="007376FE" w:rsidSect="007376FE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C46B9" w14:textId="77777777" w:rsidR="004C2AAB" w:rsidRDefault="004C2AAB" w:rsidP="007376FE">
      <w:pPr>
        <w:spacing w:after="0" w:line="240" w:lineRule="auto"/>
      </w:pPr>
      <w:r>
        <w:separator/>
      </w:r>
    </w:p>
  </w:endnote>
  <w:endnote w:type="continuationSeparator" w:id="0">
    <w:p w14:paraId="38EFDEFC" w14:textId="77777777" w:rsidR="004C2AAB" w:rsidRDefault="004C2AAB" w:rsidP="0073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344E7" w14:textId="77777777" w:rsidR="004C2AAB" w:rsidRDefault="004C2AAB" w:rsidP="007376FE">
      <w:pPr>
        <w:spacing w:after="0" w:line="240" w:lineRule="auto"/>
      </w:pPr>
      <w:r>
        <w:separator/>
      </w:r>
    </w:p>
  </w:footnote>
  <w:footnote w:type="continuationSeparator" w:id="0">
    <w:p w14:paraId="1AFFEBC2" w14:textId="77777777" w:rsidR="004C2AAB" w:rsidRDefault="004C2AAB" w:rsidP="0073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AC637" w14:textId="77777777" w:rsidR="00234845" w:rsidRPr="00BB3F4F" w:rsidRDefault="00234845">
    <w:pPr>
      <w:pStyle w:val="Header"/>
      <w:rPr>
        <w:rFonts w:ascii="Sassoon Infant Std" w:hAnsi="Sassoon Infant Std"/>
        <w:sz w:val="18"/>
        <w:szCs w:val="18"/>
      </w:rPr>
    </w:pPr>
    <w:r w:rsidRPr="00BB3F4F">
      <w:rPr>
        <w:rFonts w:ascii="Sassoon Infant Std" w:hAnsi="Sassoon Infant Std"/>
        <w:sz w:val="18"/>
        <w:szCs w:val="18"/>
      </w:rPr>
      <w:t>Phonics</w:t>
    </w:r>
    <w:r>
      <w:rPr>
        <w:rFonts w:ascii="Sassoon Infant Std" w:hAnsi="Sassoon Infant Std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2FA4"/>
    <w:multiLevelType w:val="hybridMultilevel"/>
    <w:tmpl w:val="235C0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29B4"/>
    <w:multiLevelType w:val="hybridMultilevel"/>
    <w:tmpl w:val="73120E7A"/>
    <w:lvl w:ilvl="0" w:tplc="917485AA">
      <w:start w:val="1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FE"/>
    <w:rsid w:val="00023D52"/>
    <w:rsid w:val="000562F3"/>
    <w:rsid w:val="00067054"/>
    <w:rsid w:val="000A3F26"/>
    <w:rsid w:val="000D7ECF"/>
    <w:rsid w:val="000E12A9"/>
    <w:rsid w:val="00106009"/>
    <w:rsid w:val="00147CE1"/>
    <w:rsid w:val="001A2FE3"/>
    <w:rsid w:val="001B765A"/>
    <w:rsid w:val="001C2E49"/>
    <w:rsid w:val="001D04FF"/>
    <w:rsid w:val="001F0462"/>
    <w:rsid w:val="00222E92"/>
    <w:rsid w:val="00234292"/>
    <w:rsid w:val="00234845"/>
    <w:rsid w:val="002A3FCE"/>
    <w:rsid w:val="002E03FF"/>
    <w:rsid w:val="002F770E"/>
    <w:rsid w:val="0033239F"/>
    <w:rsid w:val="0035509C"/>
    <w:rsid w:val="0036525A"/>
    <w:rsid w:val="0037214C"/>
    <w:rsid w:val="003B184A"/>
    <w:rsid w:val="003F741A"/>
    <w:rsid w:val="00403C38"/>
    <w:rsid w:val="004255FF"/>
    <w:rsid w:val="0049046A"/>
    <w:rsid w:val="004C2AAB"/>
    <w:rsid w:val="005148B1"/>
    <w:rsid w:val="00544588"/>
    <w:rsid w:val="00591B6C"/>
    <w:rsid w:val="005D4A6F"/>
    <w:rsid w:val="005F4937"/>
    <w:rsid w:val="00606B3D"/>
    <w:rsid w:val="00660075"/>
    <w:rsid w:val="00667FE4"/>
    <w:rsid w:val="006C22E6"/>
    <w:rsid w:val="007376FE"/>
    <w:rsid w:val="00763891"/>
    <w:rsid w:val="00765777"/>
    <w:rsid w:val="00916DAB"/>
    <w:rsid w:val="00926A18"/>
    <w:rsid w:val="00A2348F"/>
    <w:rsid w:val="00A23974"/>
    <w:rsid w:val="00A87A9A"/>
    <w:rsid w:val="00AE19FE"/>
    <w:rsid w:val="00BB09EB"/>
    <w:rsid w:val="00BB3F4F"/>
    <w:rsid w:val="00BC5296"/>
    <w:rsid w:val="00C00CE1"/>
    <w:rsid w:val="00C272D7"/>
    <w:rsid w:val="00C72A25"/>
    <w:rsid w:val="00C81D9B"/>
    <w:rsid w:val="00D116C9"/>
    <w:rsid w:val="00D347AE"/>
    <w:rsid w:val="00D36DFA"/>
    <w:rsid w:val="00D50053"/>
    <w:rsid w:val="00D52C15"/>
    <w:rsid w:val="00EC6380"/>
    <w:rsid w:val="00F17628"/>
    <w:rsid w:val="00F20E75"/>
    <w:rsid w:val="00F63920"/>
    <w:rsid w:val="00FC20DE"/>
    <w:rsid w:val="00FC7132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52BF"/>
  <w15:chartTrackingRefBased/>
  <w15:docId w15:val="{E6504A21-96FE-4B43-83BD-F861BDEA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6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FE"/>
  </w:style>
  <w:style w:type="paragraph" w:styleId="Footer">
    <w:name w:val="footer"/>
    <w:basedOn w:val="Normal"/>
    <w:link w:val="FooterChar"/>
    <w:uiPriority w:val="99"/>
    <w:unhideWhenUsed/>
    <w:rsid w:val="0073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FE"/>
  </w:style>
  <w:style w:type="paragraph" w:styleId="ListParagraph">
    <w:name w:val="List Paragraph"/>
    <w:basedOn w:val="Normal"/>
    <w:uiPriority w:val="34"/>
    <w:qFormat/>
    <w:rsid w:val="005F4937"/>
    <w:pPr>
      <w:ind w:left="720"/>
      <w:contextualSpacing/>
    </w:pPr>
  </w:style>
  <w:style w:type="paragraph" w:styleId="NoSpacing">
    <w:name w:val="No Spacing"/>
    <w:uiPriority w:val="1"/>
    <w:qFormat/>
    <w:rsid w:val="0066007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upermovers/ks1-english-reading-aloud-with-the-worst-witch/zh6cpg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Macleod</dc:creator>
  <cp:keywords/>
  <dc:description/>
  <cp:lastModifiedBy>Sophie Clarke</cp:lastModifiedBy>
  <cp:revision>2</cp:revision>
  <dcterms:created xsi:type="dcterms:W3CDTF">2020-06-28T09:27:00Z</dcterms:created>
  <dcterms:modified xsi:type="dcterms:W3CDTF">2020-06-28T09:27:00Z</dcterms:modified>
</cp:coreProperties>
</file>